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CB" w:rsidRDefault="00294FCB" w:rsidP="00294FCB">
      <w:pPr>
        <w:jc w:val="both"/>
        <w:rPr>
          <w:b/>
          <w:bCs/>
        </w:rPr>
      </w:pPr>
      <w:r>
        <w:rPr>
          <w:b/>
          <w:bCs/>
        </w:rPr>
        <w:t>ΕΛΛΗΝΙΚΗ  ΔΗΜΟΚΡΑΤΙΑ</w:t>
      </w:r>
    </w:p>
    <w:p w:rsidR="00294FCB" w:rsidRPr="000C5E95" w:rsidRDefault="00294FCB" w:rsidP="00294FCB">
      <w:pPr>
        <w:jc w:val="both"/>
      </w:pPr>
      <w:r>
        <w:rPr>
          <w:b/>
          <w:bCs/>
        </w:rPr>
        <w:t xml:space="preserve">ΝΟΜΟΣ  ΑΤΤΙΚΗΣ                                           </w:t>
      </w:r>
      <w:r w:rsidRPr="00200B93">
        <w:rPr>
          <w:b/>
          <w:bCs/>
        </w:rPr>
        <w:t xml:space="preserve">            </w:t>
      </w:r>
      <w:r>
        <w:rPr>
          <w:b/>
          <w:bCs/>
        </w:rPr>
        <w:t xml:space="preserve"> </w:t>
      </w:r>
      <w:r w:rsidRPr="00200B93">
        <w:rPr>
          <w:b/>
          <w:bCs/>
        </w:rPr>
        <w:t xml:space="preserve">Σαλαμίνα </w:t>
      </w:r>
      <w:r>
        <w:rPr>
          <w:b/>
          <w:bCs/>
        </w:rPr>
        <w:t xml:space="preserve"> </w:t>
      </w:r>
      <w:r w:rsidR="00FB03B5" w:rsidRPr="00256327">
        <w:rPr>
          <w:b/>
          <w:bCs/>
        </w:rPr>
        <w:t>1</w:t>
      </w:r>
      <w:r w:rsidR="00EC3F21" w:rsidRPr="00117813">
        <w:rPr>
          <w:b/>
          <w:bCs/>
        </w:rPr>
        <w:t>/</w:t>
      </w:r>
      <w:r w:rsidR="00512A12" w:rsidRPr="00512A12">
        <w:rPr>
          <w:b/>
          <w:bCs/>
        </w:rPr>
        <w:t>1</w:t>
      </w:r>
      <w:r w:rsidR="00512A12" w:rsidRPr="007C716F">
        <w:rPr>
          <w:b/>
          <w:bCs/>
        </w:rPr>
        <w:t>0</w:t>
      </w:r>
      <w:r w:rsidR="003F52E7">
        <w:rPr>
          <w:b/>
          <w:bCs/>
        </w:rPr>
        <w:t>/201</w:t>
      </w:r>
      <w:r w:rsidR="00E31F4A" w:rsidRPr="000C5E95">
        <w:rPr>
          <w:b/>
          <w:bCs/>
        </w:rPr>
        <w:t>9</w:t>
      </w:r>
    </w:p>
    <w:p w:rsidR="00294FCB" w:rsidRDefault="00294FCB" w:rsidP="00294FCB">
      <w:pPr>
        <w:jc w:val="both"/>
        <w:rPr>
          <w:b/>
          <w:bCs/>
        </w:rPr>
      </w:pPr>
      <w:r>
        <w:rPr>
          <w:b/>
          <w:bCs/>
        </w:rPr>
        <w:t xml:space="preserve">ΔΗΜΟΣ ΣΑΛΑΜΙΝΟΣ                                     </w:t>
      </w:r>
      <w:r w:rsidRPr="00200B93">
        <w:rPr>
          <w:b/>
          <w:bCs/>
        </w:rPr>
        <w:t xml:space="preserve">       </w:t>
      </w:r>
      <w:r w:rsidRPr="00284554">
        <w:rPr>
          <w:b/>
          <w:bCs/>
        </w:rPr>
        <w:t xml:space="preserve">    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Αριθμ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Πρωτ</w:t>
      </w:r>
      <w:proofErr w:type="spellEnd"/>
      <w:r>
        <w:rPr>
          <w:b/>
          <w:bCs/>
        </w:rPr>
        <w:t xml:space="preserve">.  Δ.Υ.  </w:t>
      </w:r>
    </w:p>
    <w:p w:rsidR="00294FCB" w:rsidRDefault="00294FCB" w:rsidP="00294FCB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</w:t>
      </w:r>
    </w:p>
    <w:p w:rsidR="00294FCB" w:rsidRDefault="00294FCB" w:rsidP="00294FCB">
      <w:pPr>
        <w:jc w:val="both"/>
        <w:rPr>
          <w:b/>
          <w:bCs/>
        </w:rPr>
      </w:pPr>
      <w:r>
        <w:rPr>
          <w:b/>
          <w:bCs/>
        </w:rPr>
        <w:t xml:space="preserve">ΔΙΕΥΘΥΝΣΗ ΟΙΚΟΝ. ΥΠΗΡΕΣΙΩΝ              </w:t>
      </w:r>
    </w:p>
    <w:p w:rsidR="00294FCB" w:rsidRDefault="00294FCB" w:rsidP="00294FCB">
      <w:pPr>
        <w:jc w:val="both"/>
      </w:pPr>
      <w:r>
        <w:rPr>
          <w:b/>
          <w:bCs/>
        </w:rPr>
        <w:t>ΤΜΗΜΑ ΔΗΜΟΤΙΚΩΝ ΠΡΟΣΟΔΩΝ</w:t>
      </w:r>
    </w:p>
    <w:p w:rsidR="00294FCB" w:rsidRDefault="00294FCB" w:rsidP="00294FCB">
      <w:pPr>
        <w:jc w:val="both"/>
      </w:pPr>
    </w:p>
    <w:p w:rsidR="00294FCB" w:rsidRDefault="00294FCB" w:rsidP="00294FCB">
      <w:pPr>
        <w:jc w:val="both"/>
      </w:pPr>
    </w:p>
    <w:tbl>
      <w:tblPr>
        <w:tblW w:w="4473" w:type="dxa"/>
        <w:tblInd w:w="4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3"/>
      </w:tblGrid>
      <w:tr w:rsidR="00294FCB" w:rsidTr="00ED3201">
        <w:trPr>
          <w:trHeight w:val="140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FCB" w:rsidRDefault="00294FCB" w:rsidP="00ED3201">
            <w:pPr>
              <w:jc w:val="both"/>
              <w:rPr>
                <w:b/>
                <w:bCs/>
              </w:rPr>
            </w:pPr>
            <w:r w:rsidRPr="006F18F6"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 xml:space="preserve">      </w:t>
            </w:r>
            <w:r w:rsidRPr="006F18F6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         ΠΡΟΕΔΡΟ </w:t>
            </w:r>
          </w:p>
          <w:p w:rsidR="00294FCB" w:rsidRPr="006F18F6" w:rsidRDefault="00294FCB" w:rsidP="00ED320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ΠΡΟΣ</w:t>
            </w:r>
            <w:r w:rsidRPr="006F18F6">
              <w:rPr>
                <w:b/>
                <w:bCs/>
              </w:rPr>
              <w:t>:</w:t>
            </w:r>
            <w:r>
              <w:rPr>
                <w:b/>
                <w:bCs/>
              </w:rPr>
              <w:t>ΔΗΜΟΤΙΚΟΥ  ΣΥΜΒΟΥΛΙΟΥ</w:t>
            </w:r>
          </w:p>
          <w:p w:rsidR="00294FCB" w:rsidRPr="00256327" w:rsidRDefault="00294FCB" w:rsidP="0025632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>
              <w:rPr>
                <w:b/>
                <w:bCs/>
                <w:lang w:val="en-US"/>
              </w:rPr>
              <w:t>K</w:t>
            </w:r>
            <w:r w:rsidR="00790C29">
              <w:rPr>
                <w:b/>
                <w:bCs/>
              </w:rPr>
              <w:t>ΑΠΑΡΑΛΙΩΤΗ ΧΑΛΑΡΑΜΠΟ</w:t>
            </w:r>
          </w:p>
        </w:tc>
      </w:tr>
    </w:tbl>
    <w:p w:rsidR="00294FCB" w:rsidRDefault="00294FCB" w:rsidP="00294FCB">
      <w:pPr>
        <w:jc w:val="both"/>
      </w:pPr>
      <w:r>
        <w:t xml:space="preserve">                                                               </w:t>
      </w:r>
    </w:p>
    <w:p w:rsidR="00294FCB" w:rsidRPr="000C5E95" w:rsidRDefault="00294FCB" w:rsidP="00294FCB">
      <w:pPr>
        <w:pStyle w:val="11"/>
        <w:jc w:val="both"/>
        <w:outlineLvl w:val="9"/>
      </w:pPr>
      <w:r>
        <w:t xml:space="preserve">   ΘΕΜΑ  :  « ΔΙΑΓΡΑΦΗ </w:t>
      </w:r>
      <w:r w:rsidR="0073690B" w:rsidRPr="0073690B">
        <w:t xml:space="preserve"> </w:t>
      </w:r>
      <w:r>
        <w:t xml:space="preserve">ΑΠΟ ΧΡΗΜΑΤΙΚΟΥΣ ΚΑΤΆΛΟΓΟΥΣ </w:t>
      </w:r>
      <w:r w:rsidR="0046490C">
        <w:t>ΠΟΥ ΑΦΟΡΑ ΕΠΕΚΤΑΣΗ ΣΧΕΔΙΟΥ ΠΟΛΕΩΣ</w:t>
      </w:r>
      <w:r w:rsidR="000C5E95" w:rsidRPr="000C5E95">
        <w:t>&gt;&gt;</w:t>
      </w:r>
    </w:p>
    <w:p w:rsidR="00294FCB" w:rsidRDefault="00294FCB" w:rsidP="00294FCB">
      <w:pPr>
        <w:jc w:val="both"/>
      </w:pPr>
    </w:p>
    <w:p w:rsidR="00294FCB" w:rsidRDefault="00294FCB" w:rsidP="00294FCB">
      <w:pPr>
        <w:ind w:firstLine="720"/>
        <w:jc w:val="both"/>
      </w:pPr>
      <w:r>
        <w:t xml:space="preserve">   Παρακαλώ  κα. Πρόεδρε στην επόμενη συνεδρίαση να συμπεριλάβετε στην ημερήσια διάταξη τα παρακάτω  θέματα.                                                               </w:t>
      </w:r>
    </w:p>
    <w:p w:rsidR="00294FCB" w:rsidRDefault="00294FCB" w:rsidP="00294FCB">
      <w:pPr>
        <w:jc w:val="both"/>
      </w:pPr>
      <w:r>
        <w:t xml:space="preserve">                                                </w:t>
      </w:r>
    </w:p>
    <w:p w:rsidR="00294FCB" w:rsidRDefault="00294FCB" w:rsidP="00294FCB">
      <w:pPr>
        <w:jc w:val="center"/>
        <w:rPr>
          <w:b/>
          <w:bCs/>
        </w:rPr>
      </w:pPr>
      <w:r>
        <w:rPr>
          <w:b/>
          <w:bCs/>
        </w:rPr>
        <w:t>Ε Ι Σ Η Γ Η Σ Η</w:t>
      </w:r>
    </w:p>
    <w:p w:rsidR="00294FCB" w:rsidRDefault="00294FCB" w:rsidP="00294FCB">
      <w:pPr>
        <w:jc w:val="both"/>
        <w:rPr>
          <w:b/>
          <w:bCs/>
        </w:rPr>
      </w:pPr>
      <w:r>
        <w:rPr>
          <w:b/>
          <w:bCs/>
        </w:rPr>
        <w:t xml:space="preserve">         </w:t>
      </w:r>
    </w:p>
    <w:p w:rsidR="00294FCB" w:rsidRPr="008C0B45" w:rsidRDefault="00294FCB" w:rsidP="00294FCB">
      <w:pPr>
        <w:jc w:val="both"/>
        <w:rPr>
          <w:sz w:val="28"/>
          <w:szCs w:val="28"/>
        </w:rPr>
      </w:pPr>
      <w:r w:rsidRPr="008C0B45">
        <w:rPr>
          <w:b/>
          <w:bCs/>
          <w:sz w:val="28"/>
          <w:szCs w:val="28"/>
        </w:rPr>
        <w:t xml:space="preserve">       </w:t>
      </w:r>
      <w:r w:rsidRPr="008C0B45">
        <w:rPr>
          <w:bCs/>
          <w:sz w:val="28"/>
          <w:szCs w:val="28"/>
        </w:rPr>
        <w:t>Σύμφωνα με τις διατάξεις του Κώδικα Δήμου και Κοινοτήτων , Ν3463/2006,  άρθρο 174 , παρ. 1 , εδάφιο (δ), όπως ισχύουν , «κάθε είδους χρέη προς τους Δήμους μπορούν να διαγραφούν , ολόκληρα ή εν μέρει , όταν η εγγραφή στους οριστικούς καταλόγους δημοτικών φόρων , τελών , δικαιωμάτων και εισφορών έγινε κατά τρόπο προφανώς λανθα</w:t>
      </w:r>
      <w:r>
        <w:rPr>
          <w:bCs/>
          <w:sz w:val="28"/>
          <w:szCs w:val="28"/>
        </w:rPr>
        <w:t>σμένο ως προς την φορολογητέα</w:t>
      </w:r>
      <w:r w:rsidRPr="008C0B45">
        <w:rPr>
          <w:bCs/>
          <w:sz w:val="28"/>
          <w:szCs w:val="28"/>
        </w:rPr>
        <w:t xml:space="preserve"> ύλη ή το πρόσωπο του φορολογουμένου ή όταν έγινε κατά λάθος πολλαπλή εγγραφή για το ίδιο είδος εσόδου και για το ίδιο πρόσωπο. Η διαγραφή των χρεών γίνεται </w:t>
      </w:r>
      <w:r>
        <w:rPr>
          <w:bCs/>
          <w:sz w:val="28"/>
          <w:szCs w:val="28"/>
        </w:rPr>
        <w:t>με απόφαση Δημοτικού Συμβουλίου».</w:t>
      </w:r>
    </w:p>
    <w:p w:rsidR="00294FCB" w:rsidRPr="0097369A" w:rsidRDefault="00294FCB" w:rsidP="00294FCB">
      <w:pPr>
        <w:jc w:val="both"/>
        <w:rPr>
          <w:bCs/>
          <w:sz w:val="28"/>
          <w:szCs w:val="28"/>
        </w:rPr>
      </w:pPr>
      <w:r w:rsidRPr="008C0B45">
        <w:rPr>
          <w:bCs/>
          <w:sz w:val="28"/>
          <w:szCs w:val="28"/>
        </w:rPr>
        <w:t xml:space="preserve">     Οι ακόλουθες περιπτώσεις εμπίπτο</w:t>
      </w:r>
      <w:r>
        <w:rPr>
          <w:bCs/>
          <w:sz w:val="28"/>
          <w:szCs w:val="28"/>
        </w:rPr>
        <w:t>υν στις ανωτέρω διατάξεις</w:t>
      </w:r>
      <w:r w:rsidRPr="00EA78F7">
        <w:rPr>
          <w:bCs/>
          <w:sz w:val="28"/>
          <w:szCs w:val="28"/>
        </w:rPr>
        <w:t>:</w:t>
      </w:r>
    </w:p>
    <w:p w:rsidR="00F655D7" w:rsidRPr="0097369A" w:rsidRDefault="00F655D7" w:rsidP="00294FCB">
      <w:pPr>
        <w:jc w:val="both"/>
        <w:rPr>
          <w:bCs/>
          <w:sz w:val="28"/>
          <w:szCs w:val="28"/>
        </w:rPr>
      </w:pPr>
    </w:p>
    <w:p w:rsidR="00037B8B" w:rsidRPr="00037B8B" w:rsidRDefault="00294FCB" w:rsidP="00037B8B">
      <w:pPr>
        <w:rPr>
          <w:bCs/>
          <w:sz w:val="28"/>
          <w:szCs w:val="28"/>
        </w:rPr>
      </w:pPr>
      <w:r w:rsidRPr="003F52E7">
        <w:rPr>
          <w:bCs/>
          <w:sz w:val="28"/>
          <w:szCs w:val="28"/>
        </w:rPr>
        <w:t>1)</w:t>
      </w:r>
      <w:r w:rsidR="00037B8B">
        <w:rPr>
          <w:bCs/>
          <w:sz w:val="28"/>
          <w:szCs w:val="28"/>
        </w:rPr>
        <w:t xml:space="preserve"> </w:t>
      </w:r>
      <w:r w:rsidR="00037B8B" w:rsidRPr="00037B8B">
        <w:rPr>
          <w:bCs/>
          <w:sz w:val="28"/>
          <w:szCs w:val="28"/>
        </w:rPr>
        <w:t xml:space="preserve">Την  διαγραφή  οφειλής της  κ. </w:t>
      </w:r>
      <w:r w:rsidR="00037B8B" w:rsidRPr="007C6EE3">
        <w:rPr>
          <w:b/>
          <w:bCs/>
          <w:sz w:val="28"/>
          <w:szCs w:val="28"/>
        </w:rPr>
        <w:t>ΒΡΟΝΤΟΥ ΜΑΡΙΑΣ</w:t>
      </w:r>
      <w:r w:rsidR="00037B8B" w:rsidRPr="00037B8B">
        <w:rPr>
          <w:bCs/>
          <w:sz w:val="28"/>
          <w:szCs w:val="28"/>
        </w:rPr>
        <w:t xml:space="preserve">   ποσού </w:t>
      </w:r>
      <w:r w:rsidR="00037B8B" w:rsidRPr="007C6EE3">
        <w:rPr>
          <w:b/>
          <w:bCs/>
          <w:sz w:val="28"/>
          <w:szCs w:val="28"/>
        </w:rPr>
        <w:t>3423,70 €</w:t>
      </w:r>
      <w:r w:rsidR="00037B8B" w:rsidRPr="00037B8B">
        <w:rPr>
          <w:bCs/>
          <w:sz w:val="28"/>
          <w:szCs w:val="28"/>
        </w:rPr>
        <w:t xml:space="preserve">  μέχρι να γίνει νέα διορθωτική πράξη Εφαρμογής και αφορά  Εισφορά στην περιοχή Ψ.ΑΜΜΟ (Χρημ.κατ.1028/24-11-2011)</w:t>
      </w:r>
    </w:p>
    <w:p w:rsidR="00AA716C" w:rsidRDefault="00AA716C" w:rsidP="000C5E95">
      <w:pPr>
        <w:jc w:val="both"/>
        <w:rPr>
          <w:bCs/>
          <w:sz w:val="28"/>
          <w:szCs w:val="28"/>
        </w:rPr>
      </w:pPr>
    </w:p>
    <w:p w:rsidR="001D7BAB" w:rsidRPr="001D7BAB" w:rsidRDefault="000C5E95" w:rsidP="001D7BA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1D7BAB" w:rsidRPr="001D7BAB">
        <w:rPr>
          <w:bCs/>
          <w:sz w:val="28"/>
          <w:szCs w:val="28"/>
        </w:rPr>
        <w:t xml:space="preserve">Την διαγραφή οφειλής της  κ. </w:t>
      </w:r>
      <w:r w:rsidR="001D7BAB" w:rsidRPr="007C6EE3">
        <w:rPr>
          <w:b/>
          <w:bCs/>
          <w:sz w:val="28"/>
          <w:szCs w:val="28"/>
        </w:rPr>
        <w:t>ΔΙΑΚΑΚΗ ΣΤΥΛΙΑΝΗΣ</w:t>
      </w:r>
      <w:r w:rsidR="001D7BAB" w:rsidRPr="001D7BAB">
        <w:rPr>
          <w:bCs/>
          <w:sz w:val="28"/>
          <w:szCs w:val="28"/>
        </w:rPr>
        <w:t xml:space="preserve">   ποσού  </w:t>
      </w:r>
      <w:r w:rsidR="001D7BAB" w:rsidRPr="007C6EE3">
        <w:rPr>
          <w:b/>
          <w:bCs/>
          <w:sz w:val="28"/>
          <w:szCs w:val="28"/>
        </w:rPr>
        <w:t>9603,60€</w:t>
      </w:r>
      <w:r w:rsidR="001D7BAB" w:rsidRPr="001D7BAB">
        <w:rPr>
          <w:bCs/>
          <w:sz w:val="28"/>
          <w:szCs w:val="28"/>
        </w:rPr>
        <w:t xml:space="preserve">  μέχρι να γίνει διορθωτική πράξη εφαρμογής και αφορά Εισφορά λόγω επέκταση σχεδίου στην περιοχή Ψ. ΑΜΜΟ(Χρημ.κατ.1028/24-11-2011)</w:t>
      </w:r>
    </w:p>
    <w:p w:rsidR="009A2518" w:rsidRDefault="009A2518" w:rsidP="000C5E95">
      <w:pPr>
        <w:jc w:val="both"/>
        <w:rPr>
          <w:bCs/>
          <w:sz w:val="28"/>
          <w:szCs w:val="28"/>
        </w:rPr>
      </w:pPr>
    </w:p>
    <w:p w:rsidR="009A2518" w:rsidRDefault="009A2518" w:rsidP="00530FCE">
      <w:pPr>
        <w:spacing w:befor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="00530FCE" w:rsidRPr="00530FCE">
        <w:rPr>
          <w:bCs/>
          <w:sz w:val="28"/>
          <w:szCs w:val="28"/>
        </w:rPr>
        <w:t xml:space="preserve">Την διαγραφή οφειλής του κ. </w:t>
      </w:r>
      <w:r w:rsidR="00530FCE" w:rsidRPr="007C6EE3">
        <w:rPr>
          <w:b/>
          <w:bCs/>
          <w:sz w:val="28"/>
          <w:szCs w:val="28"/>
        </w:rPr>
        <w:t>ΜΑΚΡΑΝΤΩΝΗ ΝΙΚΟΛΑΟΥ</w:t>
      </w:r>
      <w:r w:rsidR="00530FCE" w:rsidRPr="00530FCE">
        <w:rPr>
          <w:bCs/>
          <w:sz w:val="28"/>
          <w:szCs w:val="28"/>
        </w:rPr>
        <w:t xml:space="preserve"> ποσού </w:t>
      </w:r>
      <w:r w:rsidR="00530FCE" w:rsidRPr="007C6EE3">
        <w:rPr>
          <w:b/>
          <w:bCs/>
          <w:sz w:val="28"/>
          <w:szCs w:val="28"/>
        </w:rPr>
        <w:t>7015,20€</w:t>
      </w:r>
      <w:r w:rsidR="00530FCE" w:rsidRPr="00530FCE">
        <w:rPr>
          <w:bCs/>
          <w:sz w:val="28"/>
          <w:szCs w:val="28"/>
        </w:rPr>
        <w:t xml:space="preserve">  αφορά   Επέκταση σχεδίου πόλεως  περιοχή Ψ.ΑΜΜΟ να πληρώσει </w:t>
      </w:r>
      <w:r w:rsidR="00530FCE" w:rsidRPr="007C6EE3">
        <w:rPr>
          <w:b/>
          <w:bCs/>
          <w:sz w:val="28"/>
          <w:szCs w:val="28"/>
        </w:rPr>
        <w:t>8404,80€</w:t>
      </w:r>
      <w:r w:rsidR="00530FCE" w:rsidRPr="00530FCE">
        <w:rPr>
          <w:bCs/>
          <w:sz w:val="28"/>
          <w:szCs w:val="28"/>
        </w:rPr>
        <w:t xml:space="preserve">  λόγω της  17Α9/2016 διορθωτικής πράξης  εφαρμογής(Χρημ.κατ.212/29-2-2012)</w:t>
      </w:r>
    </w:p>
    <w:p w:rsidR="00530FCE" w:rsidRDefault="00530FCE" w:rsidP="00530FCE">
      <w:pPr>
        <w:spacing w:before="240"/>
        <w:jc w:val="both"/>
        <w:rPr>
          <w:bCs/>
          <w:sz w:val="28"/>
          <w:szCs w:val="28"/>
        </w:rPr>
      </w:pPr>
    </w:p>
    <w:p w:rsidR="003B02BE" w:rsidRDefault="001F72CC" w:rsidP="000C5E9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9A2518">
        <w:rPr>
          <w:bCs/>
          <w:sz w:val="28"/>
          <w:szCs w:val="28"/>
        </w:rPr>
        <w:t xml:space="preserve">) </w:t>
      </w:r>
      <w:r w:rsidR="003B02BE" w:rsidRPr="003B02BE">
        <w:rPr>
          <w:bCs/>
          <w:sz w:val="28"/>
          <w:szCs w:val="28"/>
        </w:rPr>
        <w:t xml:space="preserve">Την διαγραφή οφειλής του κ. </w:t>
      </w:r>
      <w:r w:rsidR="003B02BE" w:rsidRPr="007C6EE3">
        <w:rPr>
          <w:b/>
          <w:bCs/>
          <w:sz w:val="28"/>
          <w:szCs w:val="28"/>
        </w:rPr>
        <w:t>ΜΑΚΡΑΝΤΩΝΗΣ  ΑΝΤΩΝΙΟΣ</w:t>
      </w:r>
      <w:r w:rsidR="003B02BE">
        <w:rPr>
          <w:bCs/>
          <w:sz w:val="28"/>
          <w:szCs w:val="28"/>
        </w:rPr>
        <w:t xml:space="preserve"> </w:t>
      </w:r>
    </w:p>
    <w:p w:rsidR="00AA716C" w:rsidRDefault="003B02BE" w:rsidP="000C5E95">
      <w:pPr>
        <w:jc w:val="both"/>
        <w:rPr>
          <w:bCs/>
          <w:sz w:val="28"/>
          <w:szCs w:val="28"/>
        </w:rPr>
      </w:pPr>
      <w:r w:rsidRPr="003B02BE">
        <w:rPr>
          <w:bCs/>
          <w:sz w:val="28"/>
          <w:szCs w:val="28"/>
        </w:rPr>
        <w:t xml:space="preserve"> ποσού </w:t>
      </w:r>
      <w:r w:rsidRPr="007C6EE3">
        <w:rPr>
          <w:b/>
          <w:bCs/>
          <w:sz w:val="28"/>
          <w:szCs w:val="28"/>
        </w:rPr>
        <w:t>7015,20€</w:t>
      </w:r>
      <w:r w:rsidRPr="003B02BE">
        <w:rPr>
          <w:bCs/>
          <w:sz w:val="28"/>
          <w:szCs w:val="28"/>
        </w:rPr>
        <w:t xml:space="preserve">  αφορά   Επέκταση σχεδίου πόλεως  περιοχή Ψ.ΑΜΜΟ να πληρώσει </w:t>
      </w:r>
      <w:r w:rsidRPr="007C6EE3">
        <w:rPr>
          <w:b/>
          <w:bCs/>
          <w:sz w:val="28"/>
          <w:szCs w:val="28"/>
        </w:rPr>
        <w:t>8404,80€</w:t>
      </w:r>
      <w:r w:rsidRPr="003B02BE">
        <w:rPr>
          <w:bCs/>
          <w:sz w:val="28"/>
          <w:szCs w:val="28"/>
        </w:rPr>
        <w:t xml:space="preserve">  λόγω της  17Α9/2016 διορθωτικής πράξης  εφαρμογής(Χρημ.κατ.212/29-2-2012)</w:t>
      </w:r>
    </w:p>
    <w:p w:rsidR="003B02BE" w:rsidRDefault="003B02BE" w:rsidP="000C5E95">
      <w:pPr>
        <w:jc w:val="both"/>
        <w:rPr>
          <w:bCs/>
          <w:sz w:val="28"/>
          <w:szCs w:val="28"/>
        </w:rPr>
      </w:pPr>
    </w:p>
    <w:p w:rsidR="0009244B" w:rsidRDefault="001F72CC" w:rsidP="000C5E9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9A2518">
        <w:rPr>
          <w:bCs/>
          <w:sz w:val="28"/>
          <w:szCs w:val="28"/>
        </w:rPr>
        <w:t>)</w:t>
      </w:r>
      <w:r w:rsidR="0009244B" w:rsidRPr="0009244B">
        <w:t xml:space="preserve"> </w:t>
      </w:r>
      <w:r w:rsidR="0009244B" w:rsidRPr="0009244B">
        <w:rPr>
          <w:bCs/>
          <w:sz w:val="28"/>
          <w:szCs w:val="28"/>
        </w:rPr>
        <w:t xml:space="preserve">Την διαγραφή οφειλής του </w:t>
      </w:r>
      <w:proofErr w:type="spellStart"/>
      <w:r w:rsidR="0009244B" w:rsidRPr="0009244B">
        <w:rPr>
          <w:bCs/>
          <w:sz w:val="28"/>
          <w:szCs w:val="28"/>
        </w:rPr>
        <w:t>κ.</w:t>
      </w:r>
      <w:r w:rsidR="0009244B" w:rsidRPr="007C6EE3">
        <w:rPr>
          <w:b/>
          <w:bCs/>
          <w:sz w:val="28"/>
          <w:szCs w:val="28"/>
        </w:rPr>
        <w:t>ΜΑΚΡΑΝΤΩΝΗ</w:t>
      </w:r>
      <w:proofErr w:type="spellEnd"/>
      <w:r w:rsidR="0009244B" w:rsidRPr="007C6EE3">
        <w:rPr>
          <w:b/>
          <w:bCs/>
          <w:sz w:val="28"/>
          <w:szCs w:val="28"/>
        </w:rPr>
        <w:t xml:space="preserve"> ΠΑΝΑΓΙΩΤΗ</w:t>
      </w:r>
      <w:r w:rsidR="0009244B" w:rsidRPr="0009244B">
        <w:rPr>
          <w:bCs/>
          <w:sz w:val="28"/>
          <w:szCs w:val="28"/>
        </w:rPr>
        <w:t xml:space="preserve"> ποσού </w:t>
      </w:r>
      <w:r w:rsidR="0009244B" w:rsidRPr="007C6EE3">
        <w:rPr>
          <w:b/>
          <w:bCs/>
          <w:sz w:val="28"/>
          <w:szCs w:val="28"/>
        </w:rPr>
        <w:t>7015,20€</w:t>
      </w:r>
      <w:r w:rsidR="0009244B" w:rsidRPr="0009244B">
        <w:rPr>
          <w:bCs/>
          <w:sz w:val="28"/>
          <w:szCs w:val="28"/>
        </w:rPr>
        <w:t xml:space="preserve"> αφορά  Επέκταση σχεδίου πόλεως περιοχή Ψ.ΑΜΜΟ να πληρώσει </w:t>
      </w:r>
      <w:r w:rsidR="0009244B" w:rsidRPr="007C6EE3">
        <w:rPr>
          <w:b/>
          <w:bCs/>
          <w:sz w:val="28"/>
          <w:szCs w:val="28"/>
        </w:rPr>
        <w:t>8404,80€</w:t>
      </w:r>
      <w:r w:rsidR="0009244B" w:rsidRPr="0009244B">
        <w:rPr>
          <w:bCs/>
          <w:sz w:val="28"/>
          <w:szCs w:val="28"/>
        </w:rPr>
        <w:t xml:space="preserve"> λόγω της 17Α19/2016 διορθωτικής πράξης εφαρμογής (Χρημ.κατ.212/29-2-2012)</w:t>
      </w:r>
    </w:p>
    <w:p w:rsidR="004063D8" w:rsidRDefault="009A2518" w:rsidP="000C5E9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793009" w:rsidRDefault="00793009" w:rsidP="000C5E95">
      <w:pPr>
        <w:jc w:val="both"/>
        <w:rPr>
          <w:bCs/>
          <w:sz w:val="28"/>
          <w:szCs w:val="28"/>
        </w:rPr>
      </w:pPr>
    </w:p>
    <w:p w:rsidR="00BF0E51" w:rsidRDefault="00E54857" w:rsidP="00BF0E5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4063D8">
        <w:rPr>
          <w:bCs/>
          <w:sz w:val="28"/>
          <w:szCs w:val="28"/>
        </w:rPr>
        <w:t xml:space="preserve">) </w:t>
      </w:r>
      <w:r w:rsidR="00BF0E51" w:rsidRPr="00BF0E51">
        <w:rPr>
          <w:bCs/>
          <w:sz w:val="28"/>
          <w:szCs w:val="28"/>
        </w:rPr>
        <w:t xml:space="preserve">Την διαγραφή οφειλής της κ. </w:t>
      </w:r>
      <w:r w:rsidR="00BF0E51" w:rsidRPr="007C6EE3">
        <w:rPr>
          <w:b/>
          <w:bCs/>
          <w:sz w:val="28"/>
          <w:szCs w:val="28"/>
        </w:rPr>
        <w:t>ΜΑΚΡΑΝΤΩΝΗ  ΠΗΝΕΛΟΠΗΣ</w:t>
      </w:r>
      <w:r w:rsidR="00BF0E51" w:rsidRPr="00BF0E51">
        <w:rPr>
          <w:bCs/>
          <w:sz w:val="28"/>
          <w:szCs w:val="28"/>
        </w:rPr>
        <w:t xml:space="preserve"> ποσού  </w:t>
      </w:r>
      <w:r w:rsidR="00BF0E51" w:rsidRPr="007C6EE3">
        <w:rPr>
          <w:b/>
          <w:bCs/>
          <w:sz w:val="28"/>
          <w:szCs w:val="28"/>
        </w:rPr>
        <w:t>3236,40€</w:t>
      </w:r>
      <w:r w:rsidR="00BF0E51" w:rsidRPr="00BF0E51">
        <w:rPr>
          <w:bCs/>
          <w:sz w:val="28"/>
          <w:szCs w:val="28"/>
        </w:rPr>
        <w:t xml:space="preserve"> αφορά  Επέκταση σχεδίου πόλεως περιοχή Ψ.ΑΜΜΟ να πληρώσει </w:t>
      </w:r>
      <w:r w:rsidR="00BF0E51" w:rsidRPr="007C6EE3">
        <w:rPr>
          <w:b/>
          <w:bCs/>
          <w:sz w:val="28"/>
          <w:szCs w:val="28"/>
        </w:rPr>
        <w:t>3878,40€</w:t>
      </w:r>
      <w:r w:rsidR="00BF0E51" w:rsidRPr="00BF0E51">
        <w:rPr>
          <w:bCs/>
          <w:sz w:val="28"/>
          <w:szCs w:val="28"/>
        </w:rPr>
        <w:t xml:space="preserve">  λόγω της  17Α19/2016  διορθωτικής πράξης εφαρμογής (Χρημ.κατ.212/29-2-2012)</w:t>
      </w:r>
    </w:p>
    <w:p w:rsidR="00BF0E51" w:rsidRDefault="00BF0E51" w:rsidP="00BF0E51">
      <w:pPr>
        <w:jc w:val="both"/>
        <w:rPr>
          <w:bCs/>
          <w:sz w:val="28"/>
          <w:szCs w:val="28"/>
        </w:rPr>
      </w:pPr>
    </w:p>
    <w:p w:rsidR="00FD3E86" w:rsidRPr="000F1706" w:rsidRDefault="00625294" w:rsidP="00205C09">
      <w:pPr>
        <w:jc w:val="both"/>
        <w:rPr>
          <w:bCs/>
          <w:sz w:val="28"/>
          <w:szCs w:val="28"/>
        </w:rPr>
      </w:pPr>
      <w:r w:rsidRPr="00625294">
        <w:rPr>
          <w:bCs/>
          <w:sz w:val="28"/>
          <w:szCs w:val="28"/>
        </w:rPr>
        <w:t>7)</w:t>
      </w:r>
      <w:r w:rsidRPr="00625294">
        <w:t xml:space="preserve"> </w:t>
      </w:r>
      <w:r w:rsidRPr="00625294">
        <w:rPr>
          <w:bCs/>
          <w:sz w:val="28"/>
          <w:szCs w:val="28"/>
        </w:rPr>
        <w:t xml:space="preserve">Την διαγραφή οφειλής του </w:t>
      </w:r>
      <w:proofErr w:type="spellStart"/>
      <w:r w:rsidRPr="00625294">
        <w:rPr>
          <w:bCs/>
          <w:sz w:val="28"/>
          <w:szCs w:val="28"/>
        </w:rPr>
        <w:t>κ.</w:t>
      </w:r>
      <w:r w:rsidRPr="007C6EE3">
        <w:rPr>
          <w:b/>
          <w:bCs/>
          <w:sz w:val="28"/>
          <w:szCs w:val="28"/>
        </w:rPr>
        <w:t>ΛΕΛΟΣ</w:t>
      </w:r>
      <w:proofErr w:type="spellEnd"/>
      <w:r w:rsidRPr="007C6EE3">
        <w:rPr>
          <w:b/>
          <w:bCs/>
          <w:sz w:val="28"/>
          <w:szCs w:val="28"/>
        </w:rPr>
        <w:t xml:space="preserve"> ΙΩΑΝΝΗΣ</w:t>
      </w:r>
      <w:r w:rsidRPr="00625294">
        <w:rPr>
          <w:bCs/>
          <w:sz w:val="28"/>
          <w:szCs w:val="28"/>
        </w:rPr>
        <w:t xml:space="preserve">  ποσού </w:t>
      </w:r>
      <w:r w:rsidRPr="007C6EE3">
        <w:rPr>
          <w:b/>
          <w:bCs/>
          <w:sz w:val="28"/>
          <w:szCs w:val="28"/>
        </w:rPr>
        <w:t>2804,€</w:t>
      </w:r>
      <w:r w:rsidRPr="00625294">
        <w:rPr>
          <w:bCs/>
          <w:sz w:val="28"/>
          <w:szCs w:val="28"/>
        </w:rPr>
        <w:t xml:space="preserve">  μέχρι να γίνει  διορθωτική  πράξη εφαρμογής  και αφορά  Εισφορά λόγω επέκτασης σχεδίου.(Χρημ.κατ.212/29-2-2012)</w:t>
      </w:r>
    </w:p>
    <w:p w:rsidR="00625294" w:rsidRPr="000F1706" w:rsidRDefault="00625294" w:rsidP="00205C09">
      <w:pPr>
        <w:jc w:val="both"/>
        <w:rPr>
          <w:bCs/>
          <w:sz w:val="28"/>
          <w:szCs w:val="28"/>
        </w:rPr>
      </w:pPr>
    </w:p>
    <w:p w:rsidR="00DC0385" w:rsidRPr="00973E89" w:rsidRDefault="000F1706" w:rsidP="00DA3E26">
      <w:pPr>
        <w:rPr>
          <w:bCs/>
          <w:sz w:val="28"/>
          <w:szCs w:val="28"/>
        </w:rPr>
      </w:pPr>
      <w:r w:rsidRPr="000F1706">
        <w:rPr>
          <w:bCs/>
          <w:sz w:val="28"/>
          <w:szCs w:val="28"/>
        </w:rPr>
        <w:t>8)</w:t>
      </w:r>
      <w:r w:rsidRPr="000F1706">
        <w:t xml:space="preserve"> </w:t>
      </w:r>
      <w:r w:rsidRPr="000F1706">
        <w:rPr>
          <w:bCs/>
          <w:sz w:val="28"/>
          <w:szCs w:val="28"/>
        </w:rPr>
        <w:t xml:space="preserve">Την διαγραφή οφειλής  του  </w:t>
      </w:r>
      <w:proofErr w:type="spellStart"/>
      <w:r w:rsidRPr="000F1706">
        <w:rPr>
          <w:bCs/>
          <w:sz w:val="28"/>
          <w:szCs w:val="28"/>
        </w:rPr>
        <w:t>κ.</w:t>
      </w:r>
      <w:r w:rsidRPr="00871616">
        <w:rPr>
          <w:b/>
          <w:bCs/>
          <w:sz w:val="28"/>
          <w:szCs w:val="28"/>
        </w:rPr>
        <w:t>ΜΠΑΡΜΠΑ</w:t>
      </w:r>
      <w:proofErr w:type="spellEnd"/>
      <w:r w:rsidRPr="00871616">
        <w:rPr>
          <w:b/>
          <w:bCs/>
          <w:sz w:val="28"/>
          <w:szCs w:val="28"/>
        </w:rPr>
        <w:t xml:space="preserve"> ΙΩΑΝΝΗ</w:t>
      </w:r>
      <w:r w:rsidRPr="000F1706">
        <w:rPr>
          <w:bCs/>
          <w:sz w:val="28"/>
          <w:szCs w:val="28"/>
        </w:rPr>
        <w:t xml:space="preserve"> ποσού </w:t>
      </w:r>
      <w:r w:rsidRPr="00871616">
        <w:rPr>
          <w:b/>
          <w:bCs/>
          <w:sz w:val="28"/>
          <w:szCs w:val="28"/>
        </w:rPr>
        <w:t>1428,30€</w:t>
      </w:r>
      <w:r w:rsidRPr="000F1706">
        <w:rPr>
          <w:bCs/>
          <w:sz w:val="28"/>
          <w:szCs w:val="28"/>
        </w:rPr>
        <w:t xml:space="preserve">  λόγω εξόφλησης  με Οίκοθεν  Η10726/9-9-2019 και αφορά  Εισφορά λόγω επέκτασης σχεδίου  (Χρημ.κατ.212/29-2-2012)</w:t>
      </w:r>
    </w:p>
    <w:p w:rsidR="000F1706" w:rsidRPr="00973E89" w:rsidRDefault="000F1706" w:rsidP="00DA3E26">
      <w:pPr>
        <w:rPr>
          <w:bCs/>
          <w:sz w:val="28"/>
          <w:szCs w:val="28"/>
        </w:rPr>
      </w:pPr>
    </w:p>
    <w:p w:rsidR="000F1706" w:rsidRPr="0042067D" w:rsidRDefault="00973E89" w:rsidP="00DA3E26">
      <w:pPr>
        <w:rPr>
          <w:bCs/>
          <w:sz w:val="28"/>
          <w:szCs w:val="28"/>
        </w:rPr>
      </w:pPr>
      <w:r w:rsidRPr="00973E89">
        <w:rPr>
          <w:bCs/>
          <w:sz w:val="28"/>
          <w:szCs w:val="28"/>
        </w:rPr>
        <w:t>9)</w:t>
      </w:r>
      <w:r w:rsidRPr="00973E89">
        <w:t xml:space="preserve"> </w:t>
      </w:r>
      <w:r w:rsidRPr="00973E89">
        <w:rPr>
          <w:bCs/>
          <w:sz w:val="28"/>
          <w:szCs w:val="28"/>
        </w:rPr>
        <w:t xml:space="preserve">Την διαγραφή οφειλής του </w:t>
      </w:r>
      <w:proofErr w:type="spellStart"/>
      <w:r w:rsidRPr="00973E89">
        <w:rPr>
          <w:bCs/>
          <w:sz w:val="28"/>
          <w:szCs w:val="28"/>
        </w:rPr>
        <w:t>κ.</w:t>
      </w:r>
      <w:r w:rsidRPr="00871616">
        <w:rPr>
          <w:b/>
          <w:bCs/>
          <w:sz w:val="28"/>
          <w:szCs w:val="28"/>
        </w:rPr>
        <w:t>ΜΠΑΡΜΠΑΣ</w:t>
      </w:r>
      <w:proofErr w:type="spellEnd"/>
      <w:r w:rsidRPr="00871616">
        <w:rPr>
          <w:b/>
          <w:bCs/>
          <w:sz w:val="28"/>
          <w:szCs w:val="28"/>
        </w:rPr>
        <w:t xml:space="preserve">  ΓΕΩΡΓΙΟΣ</w:t>
      </w:r>
      <w:r w:rsidRPr="00973E89">
        <w:rPr>
          <w:bCs/>
          <w:sz w:val="28"/>
          <w:szCs w:val="28"/>
        </w:rPr>
        <w:t xml:space="preserve">  ποσού </w:t>
      </w:r>
      <w:r w:rsidRPr="00871616">
        <w:rPr>
          <w:b/>
          <w:bCs/>
          <w:sz w:val="28"/>
          <w:szCs w:val="28"/>
        </w:rPr>
        <w:t>4103,10€</w:t>
      </w:r>
      <w:r w:rsidRPr="00973E89">
        <w:rPr>
          <w:bCs/>
          <w:sz w:val="28"/>
          <w:szCs w:val="28"/>
        </w:rPr>
        <w:t xml:space="preserve">    λόγω εξόφλησης με Οίκοθεν  Η 10725/6-9-2019και αφορά Εισφορά λόγω επέκτασης σχεδίου.(Χρημ.κατ.212/29-2-2012)</w:t>
      </w:r>
    </w:p>
    <w:p w:rsidR="0042067D" w:rsidRPr="00D3459D" w:rsidRDefault="0042067D" w:rsidP="00DA3E26">
      <w:pPr>
        <w:rPr>
          <w:bCs/>
          <w:sz w:val="28"/>
          <w:szCs w:val="28"/>
        </w:rPr>
      </w:pPr>
    </w:p>
    <w:p w:rsidR="0042067D" w:rsidRPr="00D3459D" w:rsidRDefault="0042067D" w:rsidP="00DA3E26">
      <w:pPr>
        <w:rPr>
          <w:bCs/>
          <w:sz w:val="28"/>
          <w:szCs w:val="28"/>
        </w:rPr>
      </w:pPr>
      <w:r w:rsidRPr="0042067D">
        <w:rPr>
          <w:bCs/>
          <w:sz w:val="28"/>
          <w:szCs w:val="28"/>
        </w:rPr>
        <w:t>10)</w:t>
      </w:r>
      <w:r w:rsidRPr="0042067D">
        <w:t xml:space="preserve"> </w:t>
      </w:r>
      <w:r w:rsidRPr="0042067D">
        <w:rPr>
          <w:bCs/>
          <w:sz w:val="28"/>
          <w:szCs w:val="28"/>
        </w:rPr>
        <w:t xml:space="preserve">Την διαγραφή οφειλής του  κ.  </w:t>
      </w:r>
      <w:r w:rsidRPr="00871616">
        <w:rPr>
          <w:b/>
          <w:bCs/>
          <w:sz w:val="28"/>
          <w:szCs w:val="28"/>
        </w:rPr>
        <w:t>ΙΩΑΚΕΙΜΙΔΗΣ ΑΝΤΩΝΙΟΣ</w:t>
      </w:r>
      <w:r w:rsidRPr="0042067D">
        <w:rPr>
          <w:bCs/>
          <w:sz w:val="28"/>
          <w:szCs w:val="28"/>
        </w:rPr>
        <w:t xml:space="preserve">   ποσού  </w:t>
      </w:r>
      <w:r w:rsidRPr="00871616">
        <w:rPr>
          <w:b/>
          <w:bCs/>
          <w:sz w:val="28"/>
          <w:szCs w:val="28"/>
        </w:rPr>
        <w:t>9.603,60€</w:t>
      </w:r>
      <w:r w:rsidRPr="0042067D">
        <w:rPr>
          <w:bCs/>
          <w:sz w:val="28"/>
          <w:szCs w:val="28"/>
        </w:rPr>
        <w:t xml:space="preserve"> μέχρι να γίνει διορθωτική  πράξη  εφαρμογής  και αφορά Εισφορά  λόγω επέκτασης σχεδίου στην περιοχή Ψ.ΑΜΜΟ.(Χρημ.κατ.1028/24-11-2011)</w:t>
      </w:r>
    </w:p>
    <w:p w:rsidR="00D3459D" w:rsidRPr="007C6EE3" w:rsidRDefault="00D3459D" w:rsidP="00DA3E26">
      <w:pPr>
        <w:rPr>
          <w:bCs/>
          <w:sz w:val="28"/>
          <w:szCs w:val="28"/>
        </w:rPr>
      </w:pPr>
    </w:p>
    <w:p w:rsidR="00D3459D" w:rsidRDefault="00D3459D" w:rsidP="00DA3E26">
      <w:pPr>
        <w:rPr>
          <w:bCs/>
          <w:sz w:val="28"/>
          <w:szCs w:val="28"/>
        </w:rPr>
      </w:pPr>
      <w:r w:rsidRPr="00D3459D">
        <w:rPr>
          <w:bCs/>
          <w:sz w:val="28"/>
          <w:szCs w:val="28"/>
        </w:rPr>
        <w:t xml:space="preserve">11) </w:t>
      </w:r>
      <w:r>
        <w:rPr>
          <w:bCs/>
          <w:sz w:val="28"/>
          <w:szCs w:val="28"/>
        </w:rPr>
        <w:t xml:space="preserve">Την διαγραφή οφειλής του </w:t>
      </w:r>
      <w:proofErr w:type="spellStart"/>
      <w:r>
        <w:rPr>
          <w:bCs/>
          <w:sz w:val="28"/>
          <w:szCs w:val="28"/>
        </w:rPr>
        <w:t>κ.</w:t>
      </w:r>
      <w:r w:rsidRPr="00871616">
        <w:rPr>
          <w:b/>
          <w:bCs/>
          <w:sz w:val="28"/>
          <w:szCs w:val="28"/>
        </w:rPr>
        <w:t>ΜΑΡΓΑΡΙΤΗΣ</w:t>
      </w:r>
      <w:proofErr w:type="spellEnd"/>
      <w:r w:rsidRPr="00871616">
        <w:rPr>
          <w:b/>
          <w:bCs/>
          <w:sz w:val="28"/>
          <w:szCs w:val="28"/>
        </w:rPr>
        <w:t xml:space="preserve"> ΕΥΑΓΓΕΛΟΣ</w:t>
      </w:r>
      <w:r>
        <w:rPr>
          <w:bCs/>
          <w:sz w:val="28"/>
          <w:szCs w:val="28"/>
        </w:rPr>
        <w:t xml:space="preserve"> ποσού </w:t>
      </w:r>
      <w:r w:rsidRPr="00871616">
        <w:rPr>
          <w:b/>
          <w:bCs/>
          <w:sz w:val="28"/>
          <w:szCs w:val="28"/>
        </w:rPr>
        <w:t>5136,00€</w:t>
      </w:r>
      <w:r>
        <w:rPr>
          <w:bCs/>
          <w:sz w:val="28"/>
          <w:szCs w:val="28"/>
        </w:rPr>
        <w:t xml:space="preserve"> μέχρι να γίνει διορθωτική πράξη  εφαρμογής και  αφορά  Εισφορά λόγω επέκτασης σχεδίου  στην περιοχή Ψ.ΑΜΜΟ.(Χρημ.κατ.212/29-2-2019)</w:t>
      </w:r>
    </w:p>
    <w:p w:rsidR="00D3459D" w:rsidRDefault="00D3459D" w:rsidP="00DA3E26">
      <w:pPr>
        <w:rPr>
          <w:bCs/>
          <w:sz w:val="28"/>
          <w:szCs w:val="28"/>
        </w:rPr>
      </w:pPr>
    </w:p>
    <w:p w:rsidR="00D3459D" w:rsidRPr="00A170D7" w:rsidRDefault="00D3459D" w:rsidP="00DA3E2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12) Την διαγραφή οφειλής της </w:t>
      </w:r>
      <w:proofErr w:type="spellStart"/>
      <w:r>
        <w:rPr>
          <w:bCs/>
          <w:sz w:val="28"/>
          <w:szCs w:val="28"/>
        </w:rPr>
        <w:t>κ.</w:t>
      </w:r>
      <w:r w:rsidRPr="00871616">
        <w:rPr>
          <w:b/>
          <w:bCs/>
          <w:sz w:val="28"/>
          <w:szCs w:val="28"/>
        </w:rPr>
        <w:t>ΚΟΥΒΑΤΣΟΥ</w:t>
      </w:r>
      <w:proofErr w:type="spellEnd"/>
      <w:r w:rsidRPr="00871616">
        <w:rPr>
          <w:b/>
          <w:bCs/>
          <w:sz w:val="28"/>
          <w:szCs w:val="28"/>
        </w:rPr>
        <w:t xml:space="preserve"> ΔΕΣΠΟΙΝΑ</w:t>
      </w:r>
      <w:r>
        <w:rPr>
          <w:bCs/>
          <w:sz w:val="28"/>
          <w:szCs w:val="28"/>
        </w:rPr>
        <w:t>-</w:t>
      </w:r>
      <w:r w:rsidRPr="00871616">
        <w:rPr>
          <w:b/>
          <w:bCs/>
          <w:sz w:val="28"/>
          <w:szCs w:val="28"/>
        </w:rPr>
        <w:t>ΒΑΣΙΛΙΚΗ</w:t>
      </w:r>
      <w:r>
        <w:rPr>
          <w:bCs/>
          <w:sz w:val="28"/>
          <w:szCs w:val="28"/>
        </w:rPr>
        <w:t xml:space="preserve"> ποσού </w:t>
      </w:r>
      <w:r w:rsidRPr="00871616">
        <w:rPr>
          <w:b/>
          <w:bCs/>
          <w:sz w:val="28"/>
          <w:szCs w:val="28"/>
        </w:rPr>
        <w:t>4136,40€</w:t>
      </w:r>
      <w:r>
        <w:rPr>
          <w:bCs/>
          <w:sz w:val="28"/>
          <w:szCs w:val="28"/>
        </w:rPr>
        <w:t xml:space="preserve">  μέχρι να γίνει διορθωτική πράξη εφαρμογής και αφορά τρεις </w:t>
      </w:r>
      <w:proofErr w:type="spellStart"/>
      <w:r>
        <w:rPr>
          <w:bCs/>
          <w:sz w:val="28"/>
          <w:szCs w:val="28"/>
        </w:rPr>
        <w:t>συνιδοιοκτήτες</w:t>
      </w:r>
      <w:proofErr w:type="spellEnd"/>
      <w:r>
        <w:rPr>
          <w:bCs/>
          <w:sz w:val="28"/>
          <w:szCs w:val="28"/>
        </w:rPr>
        <w:t xml:space="preserve"> .(Χρημ.κατ.142/6-2-2012)</w:t>
      </w:r>
    </w:p>
    <w:p w:rsidR="00A170D7" w:rsidRPr="00512A12" w:rsidRDefault="00A170D7" w:rsidP="00DA3E26">
      <w:pPr>
        <w:rPr>
          <w:bCs/>
          <w:sz w:val="28"/>
          <w:szCs w:val="28"/>
        </w:rPr>
      </w:pPr>
    </w:p>
    <w:p w:rsidR="00A170D7" w:rsidRPr="00A170D7" w:rsidRDefault="00A170D7" w:rsidP="00DA3E2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13) Την διαγραφή οφειλής της </w:t>
      </w:r>
      <w:proofErr w:type="spellStart"/>
      <w:r>
        <w:rPr>
          <w:bCs/>
          <w:sz w:val="28"/>
          <w:szCs w:val="28"/>
        </w:rPr>
        <w:t>κ.</w:t>
      </w:r>
      <w:r w:rsidRPr="00A170D7">
        <w:rPr>
          <w:b/>
          <w:bCs/>
          <w:sz w:val="28"/>
          <w:szCs w:val="28"/>
        </w:rPr>
        <w:t>ΠΑΝΑΓΙΩΤΟΠΟΥΛΟΥ</w:t>
      </w:r>
      <w:proofErr w:type="spellEnd"/>
      <w:r w:rsidRPr="00A170D7">
        <w:rPr>
          <w:b/>
          <w:bCs/>
          <w:sz w:val="28"/>
          <w:szCs w:val="28"/>
        </w:rPr>
        <w:t xml:space="preserve"> ΠΑΝΑΓΙΩΤΑ</w:t>
      </w:r>
      <w:r>
        <w:rPr>
          <w:bCs/>
          <w:sz w:val="28"/>
          <w:szCs w:val="28"/>
        </w:rPr>
        <w:t xml:space="preserve"> ποσού </w:t>
      </w:r>
      <w:r w:rsidRPr="00A170D7">
        <w:rPr>
          <w:b/>
          <w:bCs/>
          <w:sz w:val="28"/>
          <w:szCs w:val="28"/>
        </w:rPr>
        <w:t>7812,90€</w:t>
      </w:r>
      <w:r>
        <w:rPr>
          <w:bCs/>
          <w:sz w:val="28"/>
          <w:szCs w:val="28"/>
        </w:rPr>
        <w:t xml:space="preserve">  μέχρι να γίνει η διορθωτική πράξη εφαρμογής περιοχή Ψ.ΑΜΜΟ (Χρημ.κατ.363/30-3-2012)</w:t>
      </w:r>
    </w:p>
    <w:p w:rsidR="0042067D" w:rsidRPr="00D3459D" w:rsidRDefault="0042067D" w:rsidP="00DA3E26">
      <w:pPr>
        <w:rPr>
          <w:bCs/>
          <w:sz w:val="28"/>
          <w:szCs w:val="28"/>
        </w:rPr>
      </w:pPr>
    </w:p>
    <w:p w:rsidR="0042067D" w:rsidRPr="007C716F" w:rsidRDefault="00A170D7" w:rsidP="00DA3E2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14) Την διαγραφή οφειλής του κ. </w:t>
      </w:r>
      <w:r w:rsidRPr="00FD75FA">
        <w:rPr>
          <w:b/>
          <w:bCs/>
          <w:sz w:val="28"/>
          <w:szCs w:val="28"/>
        </w:rPr>
        <w:t>ΡΑΠΤΗΣ ΘΕΟΔΩΡΟΣ</w:t>
      </w:r>
      <w:r>
        <w:rPr>
          <w:bCs/>
          <w:sz w:val="28"/>
          <w:szCs w:val="28"/>
        </w:rPr>
        <w:t xml:space="preserve"> ποσού </w:t>
      </w:r>
      <w:r w:rsidRPr="00FD75FA">
        <w:rPr>
          <w:b/>
          <w:bCs/>
          <w:sz w:val="28"/>
          <w:szCs w:val="28"/>
        </w:rPr>
        <w:t>5013,00€</w:t>
      </w:r>
      <w:r>
        <w:rPr>
          <w:bCs/>
          <w:sz w:val="28"/>
          <w:szCs w:val="28"/>
        </w:rPr>
        <w:t xml:space="preserve"> </w:t>
      </w:r>
      <w:r w:rsidR="00FD75FA">
        <w:rPr>
          <w:bCs/>
          <w:sz w:val="28"/>
          <w:szCs w:val="28"/>
        </w:rPr>
        <w:t xml:space="preserve"> λόγω  του ότι  έχει αποβιώσει και  εκκρεμεί  αποδοχή </w:t>
      </w:r>
      <w:proofErr w:type="spellStart"/>
      <w:r w:rsidR="00FD75FA">
        <w:rPr>
          <w:bCs/>
          <w:sz w:val="28"/>
          <w:szCs w:val="28"/>
        </w:rPr>
        <w:t>κληρονομιας</w:t>
      </w:r>
      <w:proofErr w:type="spellEnd"/>
      <w:r w:rsidR="00FD75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και αφορά </w:t>
      </w:r>
      <w:r w:rsidR="00FD75FA">
        <w:rPr>
          <w:bCs/>
          <w:sz w:val="28"/>
          <w:szCs w:val="28"/>
        </w:rPr>
        <w:t xml:space="preserve"> Εισφορά (Χρημ.κατ.467/4-5-2012</w:t>
      </w:r>
      <w:r w:rsidR="007C716F" w:rsidRPr="007C716F">
        <w:rPr>
          <w:bCs/>
          <w:sz w:val="28"/>
          <w:szCs w:val="28"/>
        </w:rPr>
        <w:t>)</w:t>
      </w:r>
    </w:p>
    <w:p w:rsidR="007C716F" w:rsidRPr="00BD5051" w:rsidRDefault="007C716F" w:rsidP="00DA3E26">
      <w:pPr>
        <w:rPr>
          <w:bCs/>
          <w:sz w:val="28"/>
          <w:szCs w:val="28"/>
        </w:rPr>
      </w:pPr>
    </w:p>
    <w:p w:rsidR="007C716F" w:rsidRDefault="007C716F" w:rsidP="00DA3E26">
      <w:pPr>
        <w:rPr>
          <w:bCs/>
          <w:sz w:val="28"/>
          <w:szCs w:val="28"/>
        </w:rPr>
      </w:pPr>
      <w:r w:rsidRPr="007C716F">
        <w:rPr>
          <w:bCs/>
          <w:sz w:val="28"/>
          <w:szCs w:val="28"/>
        </w:rPr>
        <w:t xml:space="preserve">15) </w:t>
      </w:r>
      <w:r>
        <w:rPr>
          <w:bCs/>
          <w:sz w:val="28"/>
          <w:szCs w:val="28"/>
          <w:lang w:val="en-US"/>
        </w:rPr>
        <w:t>T</w:t>
      </w:r>
      <w:r>
        <w:rPr>
          <w:bCs/>
          <w:sz w:val="28"/>
          <w:szCs w:val="28"/>
        </w:rPr>
        <w:t xml:space="preserve">ην διαγραφή οφειλής της </w:t>
      </w:r>
      <w:proofErr w:type="spellStart"/>
      <w:r>
        <w:rPr>
          <w:bCs/>
          <w:sz w:val="28"/>
          <w:szCs w:val="28"/>
        </w:rPr>
        <w:t>κ.</w:t>
      </w:r>
      <w:r w:rsidRPr="007C716F">
        <w:rPr>
          <w:b/>
          <w:bCs/>
          <w:sz w:val="28"/>
          <w:szCs w:val="28"/>
        </w:rPr>
        <w:t>ΚΟΜΝΗΝΟΥ</w:t>
      </w:r>
      <w:proofErr w:type="spellEnd"/>
      <w:r w:rsidRPr="007C716F">
        <w:rPr>
          <w:b/>
          <w:bCs/>
          <w:sz w:val="28"/>
          <w:szCs w:val="28"/>
        </w:rPr>
        <w:t xml:space="preserve"> ΣΟΦΙΑΣ</w:t>
      </w:r>
      <w:r>
        <w:rPr>
          <w:bCs/>
          <w:sz w:val="28"/>
          <w:szCs w:val="28"/>
        </w:rPr>
        <w:t xml:space="preserve">  ποσού </w:t>
      </w:r>
      <w:r w:rsidRPr="007C716F">
        <w:rPr>
          <w:b/>
          <w:bCs/>
          <w:sz w:val="28"/>
          <w:szCs w:val="28"/>
        </w:rPr>
        <w:t>9358,80€</w:t>
      </w:r>
      <w:r>
        <w:rPr>
          <w:bCs/>
          <w:sz w:val="28"/>
          <w:szCs w:val="28"/>
        </w:rPr>
        <w:t xml:space="preserve">  διότι έχει πληρωθεί με Οίκοθεν 8095/15-5-2015 από την ΘΕΟΧΑΡΗ ΣΟΦΙΑ ΑΝΤΩΝΙΟΣ και είναι το ίδιο πρόσωπο και αφορά Εισφορά λόγω επέκτασης σχεδίου πόλεως .(Χρημ.κατ.142/6-2-2012)</w:t>
      </w:r>
    </w:p>
    <w:p w:rsidR="007C716F" w:rsidRDefault="007C716F" w:rsidP="00DA3E26">
      <w:pPr>
        <w:rPr>
          <w:bCs/>
          <w:sz w:val="28"/>
          <w:szCs w:val="28"/>
        </w:rPr>
      </w:pPr>
    </w:p>
    <w:p w:rsidR="007C716F" w:rsidRPr="00BD5051" w:rsidRDefault="007C716F" w:rsidP="007C716F">
      <w:pPr>
        <w:spacing w:before="2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16)Την  διαγραφή οφειλής του </w:t>
      </w:r>
      <w:proofErr w:type="spellStart"/>
      <w:r>
        <w:rPr>
          <w:bCs/>
          <w:sz w:val="28"/>
          <w:szCs w:val="28"/>
        </w:rPr>
        <w:t>κ.</w:t>
      </w:r>
      <w:r w:rsidRPr="007C716F">
        <w:rPr>
          <w:b/>
          <w:bCs/>
          <w:sz w:val="28"/>
          <w:szCs w:val="28"/>
        </w:rPr>
        <w:t>ΚΕΡΑΣΤΑΡΗΣ</w:t>
      </w:r>
      <w:proofErr w:type="spellEnd"/>
      <w:r w:rsidRPr="007C716F">
        <w:rPr>
          <w:b/>
          <w:bCs/>
          <w:sz w:val="28"/>
          <w:szCs w:val="28"/>
        </w:rPr>
        <w:t xml:space="preserve"> ΓΕΩΡΓΙΟΣ</w:t>
      </w:r>
      <w:r>
        <w:rPr>
          <w:bCs/>
          <w:sz w:val="28"/>
          <w:szCs w:val="28"/>
        </w:rPr>
        <w:t xml:space="preserve"> ποσού  </w:t>
      </w:r>
      <w:r w:rsidRPr="007C716F">
        <w:rPr>
          <w:b/>
          <w:bCs/>
          <w:sz w:val="28"/>
          <w:szCs w:val="28"/>
        </w:rPr>
        <w:t>3414,60€</w:t>
      </w:r>
      <w:r>
        <w:rPr>
          <w:bCs/>
          <w:sz w:val="28"/>
          <w:szCs w:val="28"/>
        </w:rPr>
        <w:t xml:space="preserve"> και  αφορά  Εισφορά  λόγω επέκτασης σχεδίου πόλεως διότι έχει γίνει αλλαγή ιδιοκτήτη με Αρ.συμβ.14007/28-4-2005 (</w:t>
      </w:r>
      <w:proofErr w:type="spellStart"/>
      <w:r>
        <w:rPr>
          <w:bCs/>
          <w:sz w:val="28"/>
          <w:szCs w:val="28"/>
        </w:rPr>
        <w:t>Χρημ</w:t>
      </w:r>
      <w:proofErr w:type="spellEnd"/>
      <w:r>
        <w:rPr>
          <w:bCs/>
          <w:sz w:val="28"/>
          <w:szCs w:val="28"/>
        </w:rPr>
        <w:t>. κατ.1035/25-11-2011)</w:t>
      </w:r>
    </w:p>
    <w:p w:rsidR="00BD5051" w:rsidRPr="005B2656" w:rsidRDefault="00BD5051" w:rsidP="007C716F">
      <w:pPr>
        <w:spacing w:before="240"/>
        <w:rPr>
          <w:bCs/>
          <w:sz w:val="28"/>
          <w:szCs w:val="28"/>
        </w:rPr>
      </w:pPr>
      <w:r w:rsidRPr="00BD5051">
        <w:rPr>
          <w:bCs/>
          <w:sz w:val="28"/>
          <w:szCs w:val="28"/>
        </w:rPr>
        <w:t xml:space="preserve">17) </w:t>
      </w:r>
      <w:r>
        <w:rPr>
          <w:bCs/>
          <w:sz w:val="28"/>
          <w:szCs w:val="28"/>
        </w:rPr>
        <w:t xml:space="preserve">Την διαγραφή οφειλής του </w:t>
      </w:r>
      <w:proofErr w:type="spellStart"/>
      <w:r>
        <w:rPr>
          <w:bCs/>
          <w:sz w:val="28"/>
          <w:szCs w:val="28"/>
        </w:rPr>
        <w:t>κ.</w:t>
      </w:r>
      <w:r w:rsidRPr="00BD5051">
        <w:rPr>
          <w:b/>
          <w:bCs/>
          <w:sz w:val="28"/>
          <w:szCs w:val="28"/>
        </w:rPr>
        <w:t>ΑΛΤΟΓΛΟΥ</w:t>
      </w:r>
      <w:proofErr w:type="spellEnd"/>
      <w:r w:rsidRPr="00BD5051">
        <w:rPr>
          <w:b/>
          <w:bCs/>
          <w:sz w:val="28"/>
          <w:szCs w:val="28"/>
        </w:rPr>
        <w:t xml:space="preserve"> ΝΙΚΟΛΑΟΣ</w:t>
      </w:r>
      <w:r>
        <w:rPr>
          <w:bCs/>
          <w:sz w:val="28"/>
          <w:szCs w:val="28"/>
        </w:rPr>
        <w:t xml:space="preserve">  ποσού  </w:t>
      </w:r>
      <w:r w:rsidRPr="00BD5051">
        <w:rPr>
          <w:b/>
          <w:bCs/>
          <w:sz w:val="28"/>
          <w:szCs w:val="28"/>
        </w:rPr>
        <w:t>1511,10€</w:t>
      </w:r>
      <w:r>
        <w:rPr>
          <w:bCs/>
          <w:sz w:val="28"/>
          <w:szCs w:val="28"/>
        </w:rPr>
        <w:t xml:space="preserve">  διότι έχει πληρωθεί  από τους  κληρονόμους  και αφορά Εισφορά λόγω επέκτασης σχεδίου πόλεως (Χρημ.κατ.1028/24-11-2011)</w:t>
      </w:r>
    </w:p>
    <w:p w:rsidR="005B2656" w:rsidRPr="0011697C" w:rsidRDefault="005B2656" w:rsidP="007C716F">
      <w:pPr>
        <w:spacing w:before="240"/>
        <w:rPr>
          <w:bCs/>
          <w:sz w:val="28"/>
          <w:szCs w:val="28"/>
        </w:rPr>
      </w:pPr>
      <w:r w:rsidRPr="005B2656">
        <w:rPr>
          <w:bCs/>
          <w:sz w:val="28"/>
          <w:szCs w:val="28"/>
        </w:rPr>
        <w:t xml:space="preserve">18) </w:t>
      </w:r>
      <w:r>
        <w:rPr>
          <w:bCs/>
          <w:sz w:val="28"/>
          <w:szCs w:val="28"/>
        </w:rPr>
        <w:t xml:space="preserve">Την διαγραφή οφειλής της </w:t>
      </w:r>
      <w:proofErr w:type="spellStart"/>
      <w:r>
        <w:rPr>
          <w:bCs/>
          <w:sz w:val="28"/>
          <w:szCs w:val="28"/>
        </w:rPr>
        <w:t>κ.</w:t>
      </w:r>
      <w:r w:rsidRPr="005B2656">
        <w:rPr>
          <w:b/>
          <w:bCs/>
          <w:sz w:val="28"/>
          <w:szCs w:val="28"/>
        </w:rPr>
        <w:t>ΠΑΠΑΘΕΟΔΩΡΟΥ</w:t>
      </w:r>
      <w:proofErr w:type="spellEnd"/>
      <w:r w:rsidRPr="005B2656">
        <w:rPr>
          <w:b/>
          <w:bCs/>
          <w:sz w:val="28"/>
          <w:szCs w:val="28"/>
        </w:rPr>
        <w:t xml:space="preserve"> ΑΙΚΑΤΕΡΙΝΗΣ</w:t>
      </w:r>
      <w:r>
        <w:rPr>
          <w:bCs/>
          <w:sz w:val="28"/>
          <w:szCs w:val="28"/>
        </w:rPr>
        <w:t xml:space="preserve"> ποσού  </w:t>
      </w:r>
      <w:r w:rsidRPr="005B2656">
        <w:rPr>
          <w:b/>
          <w:bCs/>
          <w:sz w:val="28"/>
          <w:szCs w:val="28"/>
        </w:rPr>
        <w:t>949,50€</w:t>
      </w:r>
      <w:r>
        <w:rPr>
          <w:bCs/>
          <w:sz w:val="28"/>
          <w:szCs w:val="28"/>
        </w:rPr>
        <w:t xml:space="preserve">   λόγω  νέου  υπολογισμού  και αφορά Εισφορά λόγω επέκτασης  σχεδίου πόλεως.(Χρημ.κατ.363/30-3-2012)</w:t>
      </w:r>
    </w:p>
    <w:p w:rsidR="007C716F" w:rsidRPr="007C716F" w:rsidRDefault="007C716F" w:rsidP="00DA3E26">
      <w:pPr>
        <w:rPr>
          <w:bCs/>
          <w:sz w:val="28"/>
          <w:szCs w:val="28"/>
        </w:rPr>
      </w:pPr>
      <w:bookmarkStart w:id="0" w:name="_GoBack"/>
      <w:bookmarkEnd w:id="0"/>
    </w:p>
    <w:p w:rsidR="0042067D" w:rsidRPr="0042067D" w:rsidRDefault="0042067D" w:rsidP="00DA3E26">
      <w:pPr>
        <w:rPr>
          <w:bCs/>
          <w:sz w:val="28"/>
          <w:szCs w:val="28"/>
        </w:rPr>
      </w:pPr>
    </w:p>
    <w:p w:rsidR="0046490C" w:rsidRPr="00AF19C5" w:rsidRDefault="0046490C" w:rsidP="0046490C">
      <w:pPr>
        <w:jc w:val="center"/>
        <w:rPr>
          <w:sz w:val="20"/>
          <w:szCs w:val="20"/>
        </w:rPr>
      </w:pPr>
      <w:r w:rsidRPr="00AF19C5">
        <w:rPr>
          <w:b/>
          <w:sz w:val="20"/>
          <w:szCs w:val="20"/>
        </w:rPr>
        <w:t>Η ΠΡΟΙΣΤΑΜΕΝΗ                                      Ο ΔΙΕΥΘΥΝΤΗΣ</w:t>
      </w:r>
    </w:p>
    <w:p w:rsidR="0046490C" w:rsidRPr="00AF19C5" w:rsidRDefault="0046490C" w:rsidP="0046490C">
      <w:pPr>
        <w:jc w:val="center"/>
        <w:rPr>
          <w:b/>
          <w:bCs/>
          <w:sz w:val="20"/>
          <w:szCs w:val="20"/>
        </w:rPr>
      </w:pPr>
      <w:r w:rsidRPr="00AF19C5">
        <w:rPr>
          <w:b/>
          <w:bCs/>
          <w:sz w:val="20"/>
          <w:szCs w:val="20"/>
        </w:rPr>
        <w:t>ΤΜΗΜΑΤΟΣ ΕΣΟΔΩΝ                               ΟΙΚ. ΥΠΗΡΕΣΙΩΝ</w:t>
      </w:r>
    </w:p>
    <w:p w:rsidR="0046490C" w:rsidRPr="00AF19C5" w:rsidRDefault="0046490C" w:rsidP="0046490C">
      <w:pPr>
        <w:jc w:val="center"/>
        <w:rPr>
          <w:b/>
          <w:bCs/>
          <w:sz w:val="20"/>
          <w:szCs w:val="20"/>
        </w:rPr>
      </w:pPr>
    </w:p>
    <w:p w:rsidR="0046490C" w:rsidRDefault="0046490C" w:rsidP="0046490C">
      <w:pPr>
        <w:jc w:val="center"/>
        <w:rPr>
          <w:b/>
          <w:bCs/>
          <w:sz w:val="20"/>
          <w:szCs w:val="20"/>
        </w:rPr>
      </w:pPr>
      <w:r w:rsidRPr="00AF19C5">
        <w:rPr>
          <w:b/>
          <w:bCs/>
          <w:sz w:val="20"/>
          <w:szCs w:val="20"/>
        </w:rPr>
        <w:t>ΝΙΚΟΛΑΙΔΟΥ ΔΕΣΠΟΙΝΑ                     ΔΟΥΜΕΝΗΣ ΙΣΙΔΩΡΟΣ</w:t>
      </w:r>
    </w:p>
    <w:p w:rsidR="0046490C" w:rsidRDefault="0046490C" w:rsidP="0046490C">
      <w:pPr>
        <w:jc w:val="center"/>
        <w:rPr>
          <w:b/>
          <w:bCs/>
          <w:sz w:val="20"/>
          <w:szCs w:val="20"/>
        </w:rPr>
      </w:pPr>
    </w:p>
    <w:p w:rsidR="0046490C" w:rsidRDefault="0046490C" w:rsidP="0046490C">
      <w:pPr>
        <w:jc w:val="center"/>
        <w:rPr>
          <w:b/>
          <w:bCs/>
          <w:sz w:val="20"/>
          <w:szCs w:val="20"/>
        </w:rPr>
      </w:pPr>
    </w:p>
    <w:p w:rsidR="0046490C" w:rsidRDefault="0046490C" w:rsidP="0046490C">
      <w:pPr>
        <w:jc w:val="center"/>
        <w:rPr>
          <w:b/>
          <w:bCs/>
          <w:sz w:val="20"/>
          <w:szCs w:val="20"/>
        </w:rPr>
      </w:pPr>
    </w:p>
    <w:p w:rsidR="0046490C" w:rsidRDefault="0046490C" w:rsidP="0046490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Ο ΑΝΤΙΔΗΜΑΡΧΟΣ ΔΟΙΗΚΗΤΙΚΩΝ ΚΑΙ ΟΙΚΟΝΟΜΙΚΩΝ </w:t>
      </w:r>
    </w:p>
    <w:p w:rsidR="0046490C" w:rsidRDefault="0046490C" w:rsidP="0046490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ΥΠΗΡΕΣΙΩΝ</w:t>
      </w:r>
    </w:p>
    <w:p w:rsidR="0046490C" w:rsidRDefault="0046490C" w:rsidP="0046490C">
      <w:pPr>
        <w:jc w:val="center"/>
        <w:rPr>
          <w:b/>
          <w:bCs/>
          <w:sz w:val="20"/>
          <w:szCs w:val="20"/>
        </w:rPr>
      </w:pPr>
    </w:p>
    <w:p w:rsidR="0046490C" w:rsidRDefault="0046490C" w:rsidP="0046490C">
      <w:pPr>
        <w:jc w:val="center"/>
        <w:rPr>
          <w:b/>
          <w:bCs/>
          <w:sz w:val="20"/>
          <w:szCs w:val="20"/>
        </w:rPr>
      </w:pPr>
    </w:p>
    <w:p w:rsidR="0046490C" w:rsidRDefault="0046490C" w:rsidP="0046490C">
      <w:pPr>
        <w:jc w:val="center"/>
        <w:rPr>
          <w:b/>
          <w:bCs/>
          <w:sz w:val="20"/>
          <w:szCs w:val="20"/>
        </w:rPr>
      </w:pPr>
    </w:p>
    <w:p w:rsidR="00A170D7" w:rsidRDefault="0046490C" w:rsidP="00C544B7">
      <w:pPr>
        <w:jc w:val="center"/>
        <w:rPr>
          <w:sz w:val="28"/>
          <w:szCs w:val="28"/>
        </w:rPr>
      </w:pPr>
      <w:r>
        <w:rPr>
          <w:b/>
          <w:bCs/>
          <w:sz w:val="20"/>
          <w:szCs w:val="20"/>
        </w:rPr>
        <w:t>ΓΑΛΕ</w:t>
      </w:r>
      <w:r>
        <w:rPr>
          <w:b/>
          <w:bCs/>
          <w:sz w:val="20"/>
          <w:szCs w:val="20"/>
          <w:lang w:val="en-US"/>
        </w:rPr>
        <w:t>O</w:t>
      </w:r>
      <w:r>
        <w:rPr>
          <w:b/>
          <w:bCs/>
          <w:sz w:val="20"/>
          <w:szCs w:val="20"/>
        </w:rPr>
        <w:t>Σ ΣΥΜΕΩΝ</w:t>
      </w:r>
    </w:p>
    <w:p w:rsidR="00C772AF" w:rsidRDefault="00C772AF" w:rsidP="00DA3E26">
      <w:pPr>
        <w:rPr>
          <w:sz w:val="28"/>
          <w:szCs w:val="28"/>
        </w:rPr>
      </w:pPr>
    </w:p>
    <w:p w:rsidR="00C772AF" w:rsidRDefault="00C772AF" w:rsidP="00DA3E26">
      <w:pPr>
        <w:rPr>
          <w:sz w:val="28"/>
          <w:szCs w:val="28"/>
        </w:rPr>
      </w:pPr>
    </w:p>
    <w:p w:rsidR="00C772AF" w:rsidRDefault="00C772AF" w:rsidP="00DA3E26">
      <w:pPr>
        <w:rPr>
          <w:sz w:val="28"/>
          <w:szCs w:val="28"/>
        </w:rPr>
      </w:pPr>
    </w:p>
    <w:p w:rsidR="00C772AF" w:rsidRDefault="00C772AF" w:rsidP="00DA3E26">
      <w:pPr>
        <w:rPr>
          <w:sz w:val="28"/>
          <w:szCs w:val="28"/>
        </w:rPr>
      </w:pPr>
    </w:p>
    <w:p w:rsidR="00C772AF" w:rsidRPr="00CD3FCA" w:rsidRDefault="00C772AF" w:rsidP="00DA3E26">
      <w:pPr>
        <w:rPr>
          <w:sz w:val="28"/>
          <w:szCs w:val="28"/>
        </w:rPr>
      </w:pPr>
    </w:p>
    <w:p w:rsidR="00CD3FCA" w:rsidRPr="00CD3FCA" w:rsidRDefault="00CD3FCA">
      <w:pPr>
        <w:rPr>
          <w:sz w:val="28"/>
          <w:szCs w:val="28"/>
        </w:rPr>
      </w:pPr>
    </w:p>
    <w:sectPr w:rsidR="00CD3FCA" w:rsidRPr="00CD3FCA" w:rsidSect="001835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CB"/>
    <w:rsid w:val="00005599"/>
    <w:rsid w:val="00037B8B"/>
    <w:rsid w:val="00060FA8"/>
    <w:rsid w:val="0006455D"/>
    <w:rsid w:val="0009244B"/>
    <w:rsid w:val="000A4E20"/>
    <w:rsid w:val="000C5E95"/>
    <w:rsid w:val="000D6427"/>
    <w:rsid w:val="000F0A89"/>
    <w:rsid w:val="000F1706"/>
    <w:rsid w:val="000F2281"/>
    <w:rsid w:val="000F52B9"/>
    <w:rsid w:val="0011697C"/>
    <w:rsid w:val="00117813"/>
    <w:rsid w:val="00135B4F"/>
    <w:rsid w:val="00161A2C"/>
    <w:rsid w:val="00176384"/>
    <w:rsid w:val="001835F3"/>
    <w:rsid w:val="001D7BAB"/>
    <w:rsid w:val="001F72CC"/>
    <w:rsid w:val="00205C09"/>
    <w:rsid w:val="00235CB0"/>
    <w:rsid w:val="00256327"/>
    <w:rsid w:val="002566DE"/>
    <w:rsid w:val="00271C9F"/>
    <w:rsid w:val="00294FCB"/>
    <w:rsid w:val="002E03A7"/>
    <w:rsid w:val="002F7E88"/>
    <w:rsid w:val="00330588"/>
    <w:rsid w:val="003B02BE"/>
    <w:rsid w:val="003F15EB"/>
    <w:rsid w:val="003F5286"/>
    <w:rsid w:val="003F52E7"/>
    <w:rsid w:val="003F7F28"/>
    <w:rsid w:val="004063D8"/>
    <w:rsid w:val="0042067D"/>
    <w:rsid w:val="00420F8D"/>
    <w:rsid w:val="00431F95"/>
    <w:rsid w:val="00446362"/>
    <w:rsid w:val="0046047C"/>
    <w:rsid w:val="0046490C"/>
    <w:rsid w:val="004926E8"/>
    <w:rsid w:val="004D654F"/>
    <w:rsid w:val="004D75FE"/>
    <w:rsid w:val="00512A12"/>
    <w:rsid w:val="005241E7"/>
    <w:rsid w:val="00530FCE"/>
    <w:rsid w:val="005513AA"/>
    <w:rsid w:val="00553C92"/>
    <w:rsid w:val="00554394"/>
    <w:rsid w:val="005574E0"/>
    <w:rsid w:val="00596126"/>
    <w:rsid w:val="005B2656"/>
    <w:rsid w:val="006207F0"/>
    <w:rsid w:val="00625294"/>
    <w:rsid w:val="00647C67"/>
    <w:rsid w:val="00660619"/>
    <w:rsid w:val="00662B4D"/>
    <w:rsid w:val="006835FC"/>
    <w:rsid w:val="006B4AB7"/>
    <w:rsid w:val="006E53E4"/>
    <w:rsid w:val="006F16C7"/>
    <w:rsid w:val="0073690B"/>
    <w:rsid w:val="007378E5"/>
    <w:rsid w:val="0077697F"/>
    <w:rsid w:val="00790C29"/>
    <w:rsid w:val="00793009"/>
    <w:rsid w:val="00793E38"/>
    <w:rsid w:val="007C6EE3"/>
    <w:rsid w:val="007C716F"/>
    <w:rsid w:val="007D0101"/>
    <w:rsid w:val="007F2CA2"/>
    <w:rsid w:val="00801890"/>
    <w:rsid w:val="00813D60"/>
    <w:rsid w:val="00871616"/>
    <w:rsid w:val="00884C21"/>
    <w:rsid w:val="008A0425"/>
    <w:rsid w:val="008A1513"/>
    <w:rsid w:val="008B1683"/>
    <w:rsid w:val="008B53C6"/>
    <w:rsid w:val="00903678"/>
    <w:rsid w:val="00903E00"/>
    <w:rsid w:val="00916BFC"/>
    <w:rsid w:val="00935CC4"/>
    <w:rsid w:val="00965427"/>
    <w:rsid w:val="0097369A"/>
    <w:rsid w:val="00973E89"/>
    <w:rsid w:val="0098233C"/>
    <w:rsid w:val="00983A8F"/>
    <w:rsid w:val="009A2518"/>
    <w:rsid w:val="00A170D7"/>
    <w:rsid w:val="00A57074"/>
    <w:rsid w:val="00A67B67"/>
    <w:rsid w:val="00A871BD"/>
    <w:rsid w:val="00A90CA8"/>
    <w:rsid w:val="00AA716C"/>
    <w:rsid w:val="00B11FD2"/>
    <w:rsid w:val="00B50C74"/>
    <w:rsid w:val="00B7234F"/>
    <w:rsid w:val="00B74F45"/>
    <w:rsid w:val="00B85838"/>
    <w:rsid w:val="00B8709A"/>
    <w:rsid w:val="00BA690C"/>
    <w:rsid w:val="00BD5051"/>
    <w:rsid w:val="00BF0E51"/>
    <w:rsid w:val="00C36D18"/>
    <w:rsid w:val="00C375B5"/>
    <w:rsid w:val="00C446F6"/>
    <w:rsid w:val="00C45322"/>
    <w:rsid w:val="00C544B7"/>
    <w:rsid w:val="00C772AF"/>
    <w:rsid w:val="00CD3059"/>
    <w:rsid w:val="00CD3FCA"/>
    <w:rsid w:val="00CF5DC5"/>
    <w:rsid w:val="00D14770"/>
    <w:rsid w:val="00D154F7"/>
    <w:rsid w:val="00D163C8"/>
    <w:rsid w:val="00D3459D"/>
    <w:rsid w:val="00D92A90"/>
    <w:rsid w:val="00DA35D1"/>
    <w:rsid w:val="00DA3E26"/>
    <w:rsid w:val="00DC0385"/>
    <w:rsid w:val="00E04D95"/>
    <w:rsid w:val="00E16E93"/>
    <w:rsid w:val="00E270EB"/>
    <w:rsid w:val="00E31F4A"/>
    <w:rsid w:val="00E4635B"/>
    <w:rsid w:val="00E54857"/>
    <w:rsid w:val="00E645AC"/>
    <w:rsid w:val="00E73D0D"/>
    <w:rsid w:val="00EB6AA8"/>
    <w:rsid w:val="00EB71AF"/>
    <w:rsid w:val="00EC1F27"/>
    <w:rsid w:val="00EC3F21"/>
    <w:rsid w:val="00EF44A3"/>
    <w:rsid w:val="00EF5DCD"/>
    <w:rsid w:val="00F2343C"/>
    <w:rsid w:val="00F36787"/>
    <w:rsid w:val="00F655D7"/>
    <w:rsid w:val="00FB023B"/>
    <w:rsid w:val="00FB03B5"/>
    <w:rsid w:val="00FC1F4D"/>
    <w:rsid w:val="00FC5BCC"/>
    <w:rsid w:val="00FD3E86"/>
    <w:rsid w:val="00FD75FA"/>
    <w:rsid w:val="00FE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4F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Επικεφαλίδα 11"/>
    <w:basedOn w:val="a"/>
    <w:next w:val="a"/>
    <w:rsid w:val="00294FCB"/>
    <w:pPr>
      <w:keepNext/>
      <w:outlineLvl w:val="0"/>
    </w:pPr>
    <w:rPr>
      <w:rFonts w:eastAsia="Arial Unicode M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4F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Επικεφαλίδα 11"/>
    <w:basedOn w:val="a"/>
    <w:next w:val="a"/>
    <w:rsid w:val="00294FCB"/>
    <w:pPr>
      <w:keepNext/>
      <w:outlineLvl w:val="0"/>
    </w:pPr>
    <w:rPr>
      <w:rFonts w:eastAsia="Arial Unicode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71B39-B52A-4F58-BFB1-320579BE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805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user172</dc:creator>
  <cp:lastModifiedBy>USER100 (Νικολαΐδου Δέσποινα)</cp:lastModifiedBy>
  <cp:revision>11</cp:revision>
  <dcterms:created xsi:type="dcterms:W3CDTF">2019-10-09T11:58:00Z</dcterms:created>
  <dcterms:modified xsi:type="dcterms:W3CDTF">2019-10-18T06:06:00Z</dcterms:modified>
</cp:coreProperties>
</file>